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2DAB4920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EE5940">
        <w:t>ARM1</w:t>
      </w:r>
      <w:r w:rsidR="00A20979">
        <w:t>-</w:t>
      </w:r>
      <w:r w:rsidR="00EE5940">
        <w:t>7.1.2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38D8D282" w:rsidR="0080294B" w:rsidRDefault="00A20979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57FBDC0F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A20979">
        <w:rPr>
          <w:rFonts w:cs="Arial"/>
          <w:b/>
          <w:sz w:val="24"/>
          <w:szCs w:val="24"/>
        </w:rPr>
        <w:t xml:space="preserve">X </w:t>
      </w:r>
      <w:r w:rsidRPr="0080294B">
        <w:rPr>
          <w:rFonts w:cs="Arial"/>
          <w:sz w:val="24"/>
          <w:szCs w:val="24"/>
        </w:rPr>
        <w:t xml:space="preserve">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A20979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995011C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A20979">
        <w:t>9</w:t>
      </w:r>
    </w:p>
    <w:p w14:paraId="1AB3E246" w14:textId="12B53C3E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A20979">
        <w:t>2</w:t>
      </w:r>
    </w:p>
    <w:p w14:paraId="01FC5420" w14:textId="7858E808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A20979">
        <w:t>Secretary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2193AB83" w:rsidR="00A446C9" w:rsidRDefault="00A20979" w:rsidP="00A446C9">
      <w:pPr>
        <w:pStyle w:val="Title"/>
      </w:pPr>
      <w:r>
        <w:t>Informati</w:t>
      </w:r>
      <w:r w:rsidR="00BA13EA">
        <w:t>on on e-NAV14 input documents</w:t>
      </w:r>
    </w:p>
    <w:p w14:paraId="0198FFC6" w14:textId="77777777" w:rsidR="00A20979" w:rsidRDefault="00A20979" w:rsidP="00A446C9">
      <w:pPr>
        <w:pStyle w:val="Title"/>
      </w:pPr>
    </w:p>
    <w:p w14:paraId="6598FD4F" w14:textId="19E86653" w:rsidR="00A20979" w:rsidRDefault="00BA13EA" w:rsidP="00A20979">
      <w:pPr>
        <w:pStyle w:val="BodyText"/>
      </w:pPr>
      <w:proofErr w:type="gramStart"/>
      <w:r>
        <w:t>e-</w:t>
      </w:r>
      <w:r w:rsidR="00A20979">
        <w:t>NAV14</w:t>
      </w:r>
      <w:proofErr w:type="gramEnd"/>
      <w:r w:rsidR="00A20979">
        <w:t xml:space="preserve"> has submitted four output documents to other Committees </w:t>
      </w:r>
      <w:r>
        <w:t xml:space="preserve">and PAP </w:t>
      </w:r>
      <w:r w:rsidR="00A20979">
        <w:t xml:space="preserve">for information or </w:t>
      </w:r>
      <w:r w:rsidR="002368F1">
        <w:t>comments</w:t>
      </w:r>
      <w:r w:rsidR="00A20979">
        <w:t>.</w:t>
      </w:r>
    </w:p>
    <w:p w14:paraId="09B64A5E" w14:textId="77777777" w:rsidR="00A20979" w:rsidRDefault="00A20979" w:rsidP="00A20979">
      <w:pPr>
        <w:pStyle w:val="BodyText"/>
      </w:pPr>
    </w:p>
    <w:p w14:paraId="314FB238" w14:textId="754FCFFD" w:rsidR="00A20979" w:rsidRDefault="00A20979" w:rsidP="00A20979">
      <w:pPr>
        <w:pStyle w:val="BodyText"/>
      </w:pPr>
      <w:r>
        <w:t xml:space="preserve">The requested actions, as described in the report of </w:t>
      </w:r>
      <w:r w:rsidR="00BA13EA">
        <w:t>e-</w:t>
      </w:r>
      <w:r>
        <w:t>NAV14, are as follows</w:t>
      </w:r>
      <w:r w:rsidR="002368F1">
        <w:t>.</w:t>
      </w:r>
    </w:p>
    <w:p w14:paraId="0F0EA427" w14:textId="3FBC2989" w:rsidR="002368F1" w:rsidRDefault="002368F1" w:rsidP="002368F1">
      <w:pPr>
        <w:pStyle w:val="BodyText"/>
      </w:pPr>
      <w:r>
        <w:t xml:space="preserve">For </w:t>
      </w:r>
      <w:r w:rsidRPr="002368F1">
        <w:rPr>
          <w:u w:val="single"/>
        </w:rPr>
        <w:t>information</w:t>
      </w:r>
      <w:r>
        <w:t>:</w:t>
      </w:r>
    </w:p>
    <w:p w14:paraId="73ABD3E0" w14:textId="4A589673" w:rsidR="00A20979" w:rsidRDefault="00EE5940" w:rsidP="002368F1">
      <w:pPr>
        <w:pStyle w:val="BodyText"/>
        <w:numPr>
          <w:ilvl w:val="0"/>
          <w:numId w:val="45"/>
        </w:numPr>
      </w:pPr>
      <w:r>
        <w:t>ARM-7.1.3</w:t>
      </w:r>
      <w:r w:rsidR="002368F1" w:rsidRPr="002368F1">
        <w:t xml:space="preserve"> (e-NAV14-17.1.3.1) Information Paper on VDES v1</w:t>
      </w:r>
    </w:p>
    <w:p w14:paraId="0101FF61" w14:textId="635290EE" w:rsidR="002368F1" w:rsidRDefault="00EE5940" w:rsidP="002368F1">
      <w:pPr>
        <w:pStyle w:val="BodyText"/>
        <w:numPr>
          <w:ilvl w:val="0"/>
          <w:numId w:val="45"/>
        </w:numPr>
      </w:pPr>
      <w:r>
        <w:t>ARM-7.1.4</w:t>
      </w:r>
      <w:r w:rsidR="002368F1" w:rsidRPr="002368F1">
        <w:t xml:space="preserve"> (e-NAV14-17.2.3.2) Information Paper on Technical Guidelines for implementation of VDES v1</w:t>
      </w:r>
    </w:p>
    <w:p w14:paraId="1E2C634B" w14:textId="77777777" w:rsidR="002368F1" w:rsidRDefault="002368F1" w:rsidP="002368F1">
      <w:pPr>
        <w:pStyle w:val="BodyText"/>
      </w:pPr>
    </w:p>
    <w:p w14:paraId="15B7DACB" w14:textId="49516082" w:rsidR="002368F1" w:rsidRDefault="002368F1" w:rsidP="002368F1">
      <w:pPr>
        <w:pStyle w:val="BodyText"/>
      </w:pPr>
      <w:r>
        <w:t xml:space="preserve">For </w:t>
      </w:r>
      <w:r w:rsidRPr="002368F1">
        <w:rPr>
          <w:u w:val="single"/>
        </w:rPr>
        <w:t>comments</w:t>
      </w:r>
      <w:r>
        <w:t>:</w:t>
      </w:r>
    </w:p>
    <w:p w14:paraId="27E9FA88" w14:textId="0743D54D" w:rsidR="002368F1" w:rsidRDefault="00EE5940" w:rsidP="002368F1">
      <w:pPr>
        <w:pStyle w:val="BodyText"/>
        <w:numPr>
          <w:ilvl w:val="0"/>
          <w:numId w:val="46"/>
        </w:numPr>
      </w:pPr>
      <w:r>
        <w:t>ARM21-14.1</w:t>
      </w:r>
      <w:r w:rsidR="002368F1" w:rsidRPr="002368F1">
        <w:t xml:space="preserve"> (e-NAV14-17.1.5.1) IALA Recommendation on the IALA Common Shore-based System Architecture (CSSA) 20130925d</w:t>
      </w:r>
    </w:p>
    <w:p w14:paraId="08ACCA20" w14:textId="03FBA0D7" w:rsidR="002368F1" w:rsidRDefault="00EE5940" w:rsidP="002368F1">
      <w:pPr>
        <w:pStyle w:val="BodyText"/>
        <w:numPr>
          <w:ilvl w:val="0"/>
          <w:numId w:val="46"/>
        </w:numPr>
      </w:pPr>
      <w:r>
        <w:t>ARM21-14.2</w:t>
      </w:r>
      <w:r w:rsidR="002368F1" w:rsidRPr="002368F1">
        <w:t xml:space="preserve"> (e-NAV14-17.1.5.2) Draft Revision Of Rec e-NAV-140 on e-Navigation Architecture-Shore Perspective(Ed2)a</w:t>
      </w:r>
    </w:p>
    <w:p w14:paraId="563CF56B" w14:textId="77777777" w:rsidR="002368F1" w:rsidRDefault="002368F1" w:rsidP="002368F1">
      <w:pPr>
        <w:pStyle w:val="BodyText"/>
      </w:pPr>
    </w:p>
    <w:p w14:paraId="6B9C9E13" w14:textId="2A0B557A" w:rsidR="00EE5940" w:rsidRDefault="00EE5940" w:rsidP="002368F1">
      <w:pPr>
        <w:pStyle w:val="BodyText"/>
      </w:pPr>
      <w:r>
        <w:t>Remark from ARM Secretary:</w:t>
      </w:r>
    </w:p>
    <w:p w14:paraId="7B9FE4AE" w14:textId="5ED5FBEC" w:rsidR="002368F1" w:rsidRDefault="00EE5940" w:rsidP="002368F1">
      <w:pPr>
        <w:pStyle w:val="BodyText"/>
      </w:pPr>
      <w:r>
        <w:t>Last two documents were already submitted to ARM21 and are no input for ARM1.</w:t>
      </w:r>
    </w:p>
    <w:p w14:paraId="0FDAFAD8" w14:textId="58A08CE5" w:rsidR="00EE5940" w:rsidRDefault="00EE5940" w:rsidP="002368F1">
      <w:pPr>
        <w:pStyle w:val="BodyText"/>
      </w:pPr>
      <w:r>
        <w:t xml:space="preserve">First two documents were not submitted earlier and are now </w:t>
      </w:r>
      <w:bookmarkStart w:id="0" w:name="_GoBack"/>
      <w:bookmarkEnd w:id="0"/>
      <w:r>
        <w:t>input for ARM1.</w:t>
      </w:r>
    </w:p>
    <w:sectPr w:rsidR="00EE5940" w:rsidSect="00A20979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28B74" w14:textId="77777777" w:rsidR="006B0C24" w:rsidRDefault="006B0C24" w:rsidP="00362CD9">
      <w:r>
        <w:separator/>
      </w:r>
    </w:p>
  </w:endnote>
  <w:endnote w:type="continuationSeparator" w:id="0">
    <w:p w14:paraId="093CBD62" w14:textId="77777777" w:rsidR="006B0C24" w:rsidRDefault="006B0C2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BE9F8" w14:textId="77777777" w:rsidR="006B0C24" w:rsidRDefault="006B0C24" w:rsidP="00362CD9">
      <w:r>
        <w:separator/>
      </w:r>
    </w:p>
  </w:footnote>
  <w:footnote w:type="continuationSeparator" w:id="0">
    <w:p w14:paraId="354A40EE" w14:textId="77777777" w:rsidR="006B0C24" w:rsidRDefault="006B0C2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1EA03B4"/>
    <w:multiLevelType w:val="hybridMultilevel"/>
    <w:tmpl w:val="834444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F0647"/>
    <w:multiLevelType w:val="hybridMultilevel"/>
    <w:tmpl w:val="16062E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 w:numId="46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368F1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0718A"/>
    <w:rsid w:val="006652C3"/>
    <w:rsid w:val="00691FD0"/>
    <w:rsid w:val="00692148"/>
    <w:rsid w:val="006B0C24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20979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A13EA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E5940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2F37F-3A13-42E4-AFA5-D6EEC6FB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dcterms:created xsi:type="dcterms:W3CDTF">2014-09-22T09:24:00Z</dcterms:created>
  <dcterms:modified xsi:type="dcterms:W3CDTF">2014-09-24T15:53:00Z</dcterms:modified>
</cp:coreProperties>
</file>